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9C19B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 от 12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9C19B8">
              <w:t>10,0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Pr="002635D5">
              <w:t>202</w:t>
            </w:r>
            <w:r w:rsidR="009C19B8">
              <w:t>2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9C19B8">
              <w:t>10,0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9C19B8">
              <w:t>3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9C19B8">
            <w:pPr>
              <w:pStyle w:val="ab"/>
            </w:pPr>
            <w:r w:rsidRPr="002635D5">
              <w:t>202</w:t>
            </w:r>
            <w:r w:rsidR="009C19B8">
              <w:t>4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C19B8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9C19B8">
        <w:rPr>
          <w:rFonts w:ascii="Times New Roman" w:hAnsi="Times New Roman" w:cs="Times New Roman"/>
          <w:sz w:val="24"/>
          <w:szCs w:val="24"/>
        </w:rPr>
        <w:t>2 год – 0,0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9C19B8"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>202</w:t>
      </w:r>
      <w:r w:rsidR="009C19B8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C19B8">
        <w:rPr>
          <w:rFonts w:ascii="Times New Roman" w:hAnsi="Times New Roman"/>
          <w:sz w:val="24"/>
          <w:szCs w:val="24"/>
        </w:rPr>
        <w:t>10,0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9C19B8">
        <w:t>2</w:t>
      </w:r>
      <w:r w:rsidRPr="00F04D7E">
        <w:t xml:space="preserve"> год – </w:t>
      </w:r>
      <w:r w:rsidR="009C19B8">
        <w:t>10,0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9C19B8">
        <w:t>3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9C19B8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761D" w:rsidRDefault="00CF761D" w:rsidP="00CF76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постановлению от 1</w:t>
      </w:r>
      <w:r w:rsidR="00B45FF1">
        <w:rPr>
          <w:rFonts w:ascii="Times New Roman" w:hAnsi="Times New Roman" w:cs="Times New Roman"/>
          <w:b/>
          <w:sz w:val="28"/>
          <w:szCs w:val="28"/>
        </w:rPr>
        <w:t>6.02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B45FF1">
        <w:rPr>
          <w:rFonts w:ascii="Times New Roman" w:hAnsi="Times New Roman" w:cs="Times New Roman"/>
          <w:b/>
          <w:sz w:val="28"/>
          <w:szCs w:val="28"/>
        </w:rPr>
        <w:t>2г. № 11</w:t>
      </w:r>
    </w:p>
    <w:p w:rsidR="00CF761D" w:rsidRPr="00076C27" w:rsidRDefault="00CF761D" w:rsidP="00CF76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460BB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12753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CF761D" w:rsidRDefault="00CF761D" w:rsidP="00CF76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CF761D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оздать условия для организации тушения пожаров в Казановском сельском поселении;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C2567">
        <w:rPr>
          <w:rFonts w:ascii="Times New Roman" w:hAnsi="Times New Roman" w:cs="Times New Roman"/>
          <w:sz w:val="28"/>
          <w:szCs w:val="28"/>
        </w:rPr>
        <w:t xml:space="preserve">оздать условия для содействия распространению </w:t>
      </w:r>
      <w:proofErr w:type="spellStart"/>
      <w:r w:rsidRPr="007C2567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C2567"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Создание народных дружин. 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 w:rsidR="00B45FF1">
        <w:rPr>
          <w:rFonts w:ascii="Times New Roman" w:hAnsi="Times New Roman"/>
          <w:sz w:val="28"/>
          <w:szCs w:val="28"/>
        </w:rPr>
        <w:t>10,0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74B2">
        <w:rPr>
          <w:sz w:val="28"/>
          <w:szCs w:val="28"/>
        </w:rPr>
        <w:t>202</w:t>
      </w:r>
      <w:r w:rsidR="00B45FF1">
        <w:rPr>
          <w:sz w:val="28"/>
          <w:szCs w:val="28"/>
        </w:rPr>
        <w:t>2</w:t>
      </w:r>
      <w:r w:rsidRPr="000674B2">
        <w:rPr>
          <w:sz w:val="28"/>
          <w:szCs w:val="28"/>
        </w:rPr>
        <w:t xml:space="preserve"> год – </w:t>
      </w:r>
      <w:r w:rsidR="00B45FF1">
        <w:rPr>
          <w:sz w:val="28"/>
          <w:szCs w:val="28"/>
        </w:rPr>
        <w:t>10,0</w:t>
      </w:r>
      <w:r w:rsidRPr="000674B2">
        <w:rPr>
          <w:sz w:val="28"/>
          <w:szCs w:val="28"/>
        </w:rPr>
        <w:t xml:space="preserve"> тысяч рублей;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45FF1">
        <w:rPr>
          <w:sz w:val="28"/>
          <w:szCs w:val="28"/>
        </w:rPr>
        <w:t>2023</w:t>
      </w:r>
      <w:r>
        <w:rPr>
          <w:sz w:val="28"/>
          <w:szCs w:val="28"/>
        </w:rPr>
        <w:t xml:space="preserve"> год – 0</w:t>
      </w:r>
      <w:r w:rsidRPr="000674B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674B2">
        <w:rPr>
          <w:sz w:val="28"/>
          <w:szCs w:val="28"/>
        </w:rPr>
        <w:t xml:space="preserve"> тысяч рублей;</w:t>
      </w:r>
    </w:p>
    <w:p w:rsidR="00CF761D" w:rsidRPr="006460BB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</w:t>
      </w:r>
      <w:r w:rsidR="00B45FF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– 0</w:t>
      </w:r>
      <w:r w:rsidRPr="000674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0674B2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CF761D" w:rsidRDefault="00CF761D" w:rsidP="00CF761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CF761D" w:rsidRDefault="00CF761D" w:rsidP="00CF761D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снижение рисков пожаров и смягчения возможных их последствий;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безопасности населения и защищенности от угроз пожаров;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12753">
        <w:rPr>
          <w:rFonts w:ascii="Times New Roman" w:hAnsi="Times New Roman" w:cs="Times New Roman"/>
          <w:bCs/>
          <w:sz w:val="28"/>
          <w:szCs w:val="28"/>
        </w:rPr>
        <w:t>выполнение требований пожарной безопасности, предписаний отдела надзорной  деятельности;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создание эффективной системы пожарной безопасности;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культуры и уровня знаний населения при обеспечении требуемого уровня пожарной безопасности людей.</w:t>
      </w:r>
    </w:p>
    <w:p w:rsidR="00CF761D" w:rsidRPr="00905D58" w:rsidRDefault="00CF761D" w:rsidP="00CF761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7B718C" w:rsidRPr="008B7AA1" w:rsidRDefault="00CF761D" w:rsidP="00506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от 1</w:t>
      </w:r>
      <w:r w:rsidR="009C19B8">
        <w:rPr>
          <w:rStyle w:val="ad"/>
          <w:b w:val="0"/>
        </w:rPr>
        <w:t>6</w:t>
      </w:r>
      <w:r>
        <w:rPr>
          <w:rStyle w:val="ad"/>
          <w:b w:val="0"/>
        </w:rPr>
        <w:t xml:space="preserve"> </w:t>
      </w:r>
      <w:r w:rsidR="009C19B8">
        <w:rPr>
          <w:rStyle w:val="ad"/>
          <w:b w:val="0"/>
        </w:rPr>
        <w:t>феврал</w:t>
      </w:r>
      <w:r>
        <w:rPr>
          <w:rStyle w:val="ad"/>
          <w:b w:val="0"/>
        </w:rPr>
        <w:t xml:space="preserve">я </w:t>
      </w:r>
      <w:r w:rsidR="009621C9">
        <w:rPr>
          <w:rStyle w:val="ad"/>
          <w:b w:val="0"/>
        </w:rPr>
        <w:t>202</w:t>
      </w:r>
      <w:r w:rsidR="009C19B8">
        <w:rPr>
          <w:rStyle w:val="ad"/>
          <w:b w:val="0"/>
        </w:rPr>
        <w:t>2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 xml:space="preserve">№ </w:t>
      </w:r>
      <w:r w:rsidR="009C19B8">
        <w:rPr>
          <w:rStyle w:val="ad"/>
          <w:b w:val="0"/>
        </w:rPr>
        <w:t>1</w:t>
      </w:r>
      <w:r>
        <w:rPr>
          <w:rStyle w:val="ad"/>
          <w:b w:val="0"/>
        </w:rPr>
        <w:t>1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C83928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C83928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9C19B8" w:rsidP="00C83928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Pr="00C7227E" w:rsidRDefault="009C19B8" w:rsidP="00C83928">
            <w:pPr>
              <w:pStyle w:val="ab"/>
            </w:pPr>
            <w:r>
              <w:t>10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Default="00553C73" w:rsidP="00C83928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553C73" w:rsidRPr="0028267C" w:rsidRDefault="00553C73" w:rsidP="00C83928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7845CC" w:rsidRDefault="009C19B8" w:rsidP="00286903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9C19B8" w:rsidP="003E20C2">
            <w:pPr>
              <w:pStyle w:val="ab"/>
            </w:pPr>
            <w:r>
              <w:t>10,0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D892-0984-4185-9FAA-9A930236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249</cp:revision>
  <cp:lastPrinted>2021-06-22T09:55:00Z</cp:lastPrinted>
  <dcterms:created xsi:type="dcterms:W3CDTF">2019-01-22T10:57:00Z</dcterms:created>
  <dcterms:modified xsi:type="dcterms:W3CDTF">2022-02-17T04:25:00Z</dcterms:modified>
</cp:coreProperties>
</file>