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СВЕДЕНИЯ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 xml:space="preserve">имущественного характера </w:t>
      </w:r>
      <w:r>
        <w:rPr>
          <w:color w:val="000000"/>
          <w:sz w:val="28"/>
          <w:szCs w:val="28"/>
        </w:rPr>
        <w:t xml:space="preserve">РМУ </w:t>
      </w:r>
      <w:r w:rsidRPr="00067E73">
        <w:rPr>
          <w:color w:val="000000"/>
          <w:sz w:val="28"/>
          <w:szCs w:val="28"/>
        </w:rPr>
        <w:t xml:space="preserve"> Краснооктябрьского сельского поселения Варненского муниципального района  и членов их семей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за отчётный период</w:t>
      </w:r>
      <w:r w:rsidR="00024227">
        <w:rPr>
          <w:color w:val="000000"/>
          <w:sz w:val="28"/>
          <w:szCs w:val="28"/>
        </w:rPr>
        <w:t xml:space="preserve"> с 1 января 2019</w:t>
      </w:r>
      <w:r w:rsidRPr="00067E73">
        <w:rPr>
          <w:color w:val="000000"/>
          <w:sz w:val="28"/>
          <w:szCs w:val="28"/>
        </w:rPr>
        <w:t xml:space="preserve"> г. по </w:t>
      </w:r>
      <w:r w:rsidR="00024227">
        <w:rPr>
          <w:color w:val="000000"/>
          <w:sz w:val="28"/>
          <w:szCs w:val="28"/>
        </w:rPr>
        <w:t>31 декабря 2019</w:t>
      </w:r>
      <w:r w:rsidRPr="00067E73">
        <w:rPr>
          <w:color w:val="000000"/>
          <w:sz w:val="28"/>
          <w:szCs w:val="28"/>
        </w:rPr>
        <w:t xml:space="preserve"> г.</w:t>
      </w:r>
    </w:p>
    <w:p w:rsidR="000F1D8D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786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008"/>
        <w:gridCol w:w="1896"/>
        <w:gridCol w:w="1649"/>
        <w:gridCol w:w="1269"/>
        <w:gridCol w:w="7"/>
        <w:gridCol w:w="916"/>
        <w:gridCol w:w="1268"/>
        <w:gridCol w:w="1253"/>
        <w:gridCol w:w="1009"/>
        <w:gridCol w:w="998"/>
        <w:gridCol w:w="2166"/>
        <w:gridCol w:w="1517"/>
        <w:gridCol w:w="1904"/>
      </w:tblGrid>
      <w:tr w:rsidR="000F1D8D" w:rsidRPr="00067E73" w:rsidTr="00FB0D7D">
        <w:trPr>
          <w:trHeight w:val="910"/>
        </w:trPr>
        <w:tc>
          <w:tcPr>
            <w:tcW w:w="200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Фамилия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и инициалы лица,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чьи сведения размещаются</w:t>
            </w:r>
          </w:p>
        </w:tc>
        <w:tc>
          <w:tcPr>
            <w:tcW w:w="189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10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Объекты недвижимости, находящиеся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16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Транспортные средства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(вид, марка)</w:t>
            </w:r>
          </w:p>
        </w:tc>
        <w:tc>
          <w:tcPr>
            <w:tcW w:w="15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Декларированный годовой доход за  отчётный период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90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B0D7D" w:rsidRPr="00067E73" w:rsidTr="00FB0D7D">
        <w:trPr>
          <w:trHeight w:val="128"/>
        </w:trPr>
        <w:tc>
          <w:tcPr>
            <w:tcW w:w="200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вид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 объекта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вид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собственности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площадь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(кв. м)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вид  объекта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площадь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(кв. м)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21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D8D" w:rsidRPr="00067E73" w:rsidTr="00FB0D7D">
        <w:trPr>
          <w:trHeight w:val="197"/>
        </w:trPr>
        <w:tc>
          <w:tcPr>
            <w:tcW w:w="2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7</w:t>
            </w:r>
          </w:p>
        </w:tc>
      </w:tr>
      <w:tr w:rsidR="00FB0D7D" w:rsidRPr="00067E73" w:rsidTr="00FB0D7D">
        <w:trPr>
          <w:trHeight w:val="1434"/>
        </w:trPr>
        <w:tc>
          <w:tcPr>
            <w:tcW w:w="2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24227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Сядура Светлана Геннадьевна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МУК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ЦКС </w:t>
            </w:r>
            <w:r w:rsidRPr="00067E7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</w:t>
            </w:r>
          </w:p>
          <w:p w:rsidR="000F1D8D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Pr="00067E73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855E99" w:rsidRDefault="000F1D8D" w:rsidP="00EC05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1/4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855E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855E99" w:rsidP="00855E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1/4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57.9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1405.0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Россия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Россия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F3510C" w:rsidRDefault="00855E99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_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F3510C" w:rsidRDefault="00855E99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304045.0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</w:tc>
      </w:tr>
      <w:tr w:rsidR="00F77528" w:rsidRPr="00067E73" w:rsidTr="00FB0D7D">
        <w:trPr>
          <w:trHeight w:val="757"/>
        </w:trPr>
        <w:tc>
          <w:tcPr>
            <w:tcW w:w="2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77528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Ся</w:t>
            </w:r>
            <w:r w:rsidR="00F77528">
              <w:rPr>
                <w:color w:val="000000"/>
                <w:sz w:val="28"/>
                <w:szCs w:val="28"/>
              </w:rPr>
              <w:t>дура</w:t>
            </w:r>
            <w:proofErr w:type="spellEnd"/>
            <w:r w:rsidR="00F77528">
              <w:rPr>
                <w:color w:val="000000"/>
                <w:sz w:val="28"/>
                <w:szCs w:val="28"/>
              </w:rPr>
              <w:t xml:space="preserve"> Анатолий Александрович</w:t>
            </w:r>
          </w:p>
          <w:p w:rsidR="00F77528" w:rsidRDefault="00F77528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(супруг)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7528" w:rsidRDefault="00F77528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Российские Железные Дороги ПЧ-14 монтер пути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дом</w:t>
            </w:r>
          </w:p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77528" w:rsidRDefault="00F77528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дом</w:t>
            </w: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земельный участок</w:t>
            </w: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земельный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FB0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FB0D7D" w:rsidRDefault="00FB0D7D" w:rsidP="00FB0D7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FB0D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</w:t>
            </w:r>
          </w:p>
          <w:p w:rsidR="00FB0D7D" w:rsidRDefault="00FB0D7D" w:rsidP="00FB0D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57,9</w:t>
            </w: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71,3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1405,0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1122,0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0D7D" w:rsidRPr="00067E73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FB0D7D" w:rsidRPr="00067E73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Pr="00067E73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</w:p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Default="00F77528" w:rsidP="00EC053C">
            <w:pPr>
              <w:jc w:val="center"/>
              <w:rPr>
                <w:sz w:val="28"/>
                <w:szCs w:val="28"/>
              </w:rPr>
            </w:pPr>
          </w:p>
          <w:p w:rsidR="00F77528" w:rsidRPr="00067E73" w:rsidRDefault="00F77528" w:rsidP="00F77528">
            <w:pPr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528" w:rsidRDefault="00F77528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lastRenderedPageBreak/>
              <w:t xml:space="preserve">ХУНДАЙ </w:t>
            </w:r>
            <w:r>
              <w:rPr>
                <w:b w:val="0"/>
                <w:sz w:val="32"/>
                <w:szCs w:val="32"/>
                <w:lang w:val="en-US"/>
              </w:rPr>
              <w:t>Solaris</w:t>
            </w:r>
            <w:r>
              <w:rPr>
                <w:b w:val="0"/>
                <w:sz w:val="32"/>
                <w:szCs w:val="32"/>
              </w:rPr>
              <w:t>, 2013 г.</w:t>
            </w:r>
          </w:p>
          <w:p w:rsidR="00F77528" w:rsidRPr="00F77528" w:rsidRDefault="00F77528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ВАЗ лада 2107, 2006г.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528" w:rsidRDefault="00F77528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570126,19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77528" w:rsidRPr="00067E73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D7D" w:rsidRPr="00067E73" w:rsidTr="00FB0D7D">
        <w:trPr>
          <w:trHeight w:val="757"/>
        </w:trPr>
        <w:tc>
          <w:tcPr>
            <w:tcW w:w="2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B0D7D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Сядура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Анастасия Анатольевна</w:t>
            </w:r>
          </w:p>
          <w:p w:rsidR="00FB0D7D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(дочь)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D7D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Учащаяся МОУСОШ им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аика Л.Т. п.Красный Октябрь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дом</w:t>
            </w: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FB0D7D" w:rsidRDefault="00FB0D7D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земельный участок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0D7D" w:rsidRDefault="00FB0D7D" w:rsidP="00FB0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57,9</w:t>
            </w: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D7D" w:rsidRDefault="00FB0D7D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0D7D" w:rsidRDefault="00FB0D7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0D7D" w:rsidRDefault="00FB0D7D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D7D" w:rsidRDefault="00FB0D7D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-</w:t>
            </w: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</w:p>
          <w:p w:rsidR="00DA555C" w:rsidRDefault="00DA555C" w:rsidP="00DA555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D7D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0,0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D7D" w:rsidRDefault="00FB0D7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555C" w:rsidRPr="00067E73" w:rsidTr="00FB0D7D">
        <w:trPr>
          <w:trHeight w:val="757"/>
        </w:trPr>
        <w:tc>
          <w:tcPr>
            <w:tcW w:w="200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Сядура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Андрей Анатольевич</w:t>
            </w: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(сын)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555C" w:rsidRDefault="00DA555C" w:rsidP="00DA5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Учащийся МОУСОШ им</w:t>
            </w:r>
            <w:proofErr w:type="gramStart"/>
            <w:r>
              <w:rPr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color w:val="000000"/>
                <w:sz w:val="28"/>
                <w:szCs w:val="28"/>
              </w:rPr>
              <w:t>аика Л.Т. п.Красный Октябрь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555C" w:rsidRDefault="00DA555C" w:rsidP="00DA55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дом</w:t>
            </w:r>
          </w:p>
          <w:p w:rsidR="00DA555C" w:rsidRDefault="00DA555C" w:rsidP="00DA55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земельный участок</w:t>
            </w:r>
          </w:p>
          <w:p w:rsidR="00DA555C" w:rsidRDefault="00DA555C" w:rsidP="00F775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¼</w:t>
            </w: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FB0D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57,9</w:t>
            </w: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1405</w:t>
            </w: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A555C" w:rsidRDefault="00DA555C" w:rsidP="00DA55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A555C" w:rsidRDefault="00DA555C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-</w:t>
            </w: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</w:p>
          <w:p w:rsidR="00DA555C" w:rsidRDefault="00DA555C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-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0,0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DA555C" w:rsidRDefault="00DA555C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15788" w:rsidRDefault="00815788"/>
    <w:sectPr w:rsidR="00815788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D8D"/>
    <w:rsid w:val="00024227"/>
    <w:rsid w:val="000F1D8D"/>
    <w:rsid w:val="00815788"/>
    <w:rsid w:val="00855E99"/>
    <w:rsid w:val="00D97F61"/>
    <w:rsid w:val="00DA555C"/>
    <w:rsid w:val="00F77528"/>
    <w:rsid w:val="00FB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1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D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dcterms:created xsi:type="dcterms:W3CDTF">2020-05-27T03:02:00Z</dcterms:created>
  <dcterms:modified xsi:type="dcterms:W3CDTF">2020-05-27T05:48:00Z</dcterms:modified>
</cp:coreProperties>
</file>